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9A92" w14:textId="1A97359C" w:rsidR="0054613F" w:rsidRPr="00600494" w:rsidRDefault="0054613F" w:rsidP="006945A2">
      <w:pPr>
        <w:spacing w:line="360" w:lineRule="auto"/>
        <w:rPr>
          <w:b/>
          <w:bCs/>
        </w:rPr>
      </w:pPr>
      <w:r>
        <w:rPr>
          <w:b/>
          <w:bCs/>
        </w:rPr>
        <w:t xml:space="preserve">UCHWAŁA NR </w:t>
      </w:r>
      <w:r w:rsidR="000D79C9">
        <w:rPr>
          <w:b/>
          <w:bCs/>
        </w:rPr>
        <w:t>1</w:t>
      </w:r>
      <w:r>
        <w:rPr>
          <w:b/>
          <w:bCs/>
        </w:rPr>
        <w:t>/</w:t>
      </w:r>
      <w:r w:rsidR="00F514F6">
        <w:rPr>
          <w:b/>
          <w:bCs/>
        </w:rPr>
        <w:t>I</w:t>
      </w:r>
      <w:r>
        <w:rPr>
          <w:b/>
          <w:bCs/>
        </w:rPr>
        <w:t>/20</w:t>
      </w:r>
      <w:r w:rsidR="005D2677">
        <w:rPr>
          <w:b/>
          <w:bCs/>
        </w:rPr>
        <w:t>2</w:t>
      </w:r>
      <w:r w:rsidR="000D79C9">
        <w:rPr>
          <w:b/>
          <w:bCs/>
        </w:rPr>
        <w:t>6</w:t>
      </w:r>
    </w:p>
    <w:p w14:paraId="2252C47C" w14:textId="77777777" w:rsidR="0054613F" w:rsidRPr="00600494" w:rsidRDefault="0054613F" w:rsidP="006945A2">
      <w:pPr>
        <w:spacing w:line="360" w:lineRule="auto"/>
        <w:rPr>
          <w:b/>
          <w:bCs/>
        </w:rPr>
      </w:pPr>
      <w:r>
        <w:rPr>
          <w:b/>
          <w:bCs/>
        </w:rPr>
        <w:t xml:space="preserve">Walnego Zebrania Członków Stowarzyszenia </w:t>
      </w:r>
    </w:p>
    <w:p w14:paraId="5C487CD2" w14:textId="77777777" w:rsidR="0054613F" w:rsidRPr="00600494" w:rsidRDefault="0054613F" w:rsidP="006945A2">
      <w:pPr>
        <w:spacing w:line="360" w:lineRule="auto"/>
        <w:rPr>
          <w:b/>
          <w:bCs/>
        </w:rPr>
      </w:pPr>
      <w:r w:rsidRPr="00600494">
        <w:rPr>
          <w:b/>
          <w:bCs/>
        </w:rPr>
        <w:t xml:space="preserve">Lokalna Grupa Działania </w:t>
      </w:r>
      <w:r w:rsidRPr="00F514F6">
        <w:rPr>
          <w:b/>
          <w:bCs/>
          <w:i/>
          <w:iCs/>
        </w:rPr>
        <w:t>„Podgrodzie Toruńskie”</w:t>
      </w:r>
    </w:p>
    <w:p w14:paraId="63E971D5" w14:textId="724E4550" w:rsidR="0054613F" w:rsidRPr="00600494" w:rsidRDefault="0054613F" w:rsidP="006945A2">
      <w:pPr>
        <w:spacing w:line="360" w:lineRule="auto"/>
        <w:rPr>
          <w:b/>
          <w:bCs/>
        </w:rPr>
      </w:pPr>
      <w:r w:rsidRPr="00600494">
        <w:rPr>
          <w:b/>
          <w:bCs/>
        </w:rPr>
        <w:t xml:space="preserve">z dnia </w:t>
      </w:r>
      <w:r w:rsidR="000D79C9">
        <w:rPr>
          <w:b/>
          <w:bCs/>
        </w:rPr>
        <w:t>19 lutego</w:t>
      </w:r>
      <w:r w:rsidR="00D149E0">
        <w:rPr>
          <w:b/>
          <w:bCs/>
        </w:rPr>
        <w:t xml:space="preserve"> 20</w:t>
      </w:r>
      <w:r w:rsidR="005D2677">
        <w:rPr>
          <w:b/>
          <w:bCs/>
        </w:rPr>
        <w:t>2</w:t>
      </w:r>
      <w:r w:rsidR="000D79C9">
        <w:rPr>
          <w:b/>
          <w:bCs/>
        </w:rPr>
        <w:t>6</w:t>
      </w:r>
      <w:r>
        <w:rPr>
          <w:b/>
          <w:bCs/>
        </w:rPr>
        <w:t xml:space="preserve"> r. </w:t>
      </w:r>
    </w:p>
    <w:p w14:paraId="0DC0E7A7" w14:textId="77777777" w:rsidR="0054613F" w:rsidRPr="00600494" w:rsidRDefault="0054613F" w:rsidP="006945A2">
      <w:pPr>
        <w:spacing w:line="360" w:lineRule="auto"/>
        <w:rPr>
          <w:b/>
          <w:bCs/>
        </w:rPr>
      </w:pPr>
    </w:p>
    <w:p w14:paraId="3C839B07" w14:textId="49E74EB4" w:rsidR="0054613F" w:rsidRPr="00600494" w:rsidRDefault="0054613F" w:rsidP="00402AD8">
      <w:pPr>
        <w:spacing w:line="360" w:lineRule="auto"/>
        <w:jc w:val="both"/>
        <w:rPr>
          <w:b/>
          <w:bCs/>
        </w:rPr>
      </w:pPr>
      <w:r w:rsidRPr="00600494">
        <w:rPr>
          <w:b/>
          <w:bCs/>
        </w:rPr>
        <w:t xml:space="preserve">w sprawie: zatwierdzenia </w:t>
      </w:r>
      <w:r>
        <w:rPr>
          <w:b/>
          <w:bCs/>
        </w:rPr>
        <w:t>sprawozdania merytorycznego z działalności za 20</w:t>
      </w:r>
      <w:r w:rsidR="00E93B86">
        <w:rPr>
          <w:b/>
          <w:bCs/>
        </w:rPr>
        <w:t>2</w:t>
      </w:r>
      <w:r w:rsidR="000D79C9">
        <w:rPr>
          <w:b/>
          <w:bCs/>
        </w:rPr>
        <w:t>5</w:t>
      </w:r>
      <w:r w:rsidR="00B9701C">
        <w:rPr>
          <w:b/>
          <w:bCs/>
        </w:rPr>
        <w:t xml:space="preserve"> r.</w:t>
      </w:r>
    </w:p>
    <w:p w14:paraId="1FDF3F93" w14:textId="77777777" w:rsidR="0054613F" w:rsidRDefault="00415AB4" w:rsidP="00402AD8">
      <w:pPr>
        <w:jc w:val="both"/>
      </w:pPr>
      <w:r>
        <w:br/>
      </w:r>
      <w:r w:rsidR="0054613F">
        <w:t xml:space="preserve">Na podstawie §15 pkt. 4 lit. b) Statutu Stowarzyszenia Lokalna Grupa Działania </w:t>
      </w:r>
      <w:r w:rsidR="0054613F" w:rsidRPr="00F514F6">
        <w:rPr>
          <w:i/>
          <w:iCs/>
        </w:rPr>
        <w:t>„Podgrodzie Toruńskie”</w:t>
      </w:r>
    </w:p>
    <w:p w14:paraId="5296B0AF" w14:textId="77777777" w:rsidR="0054613F" w:rsidRPr="00600494" w:rsidRDefault="0054613F" w:rsidP="00F63463">
      <w:pPr>
        <w:spacing w:line="360" w:lineRule="auto"/>
      </w:pPr>
    </w:p>
    <w:p w14:paraId="7A0511F2" w14:textId="77777777" w:rsidR="0054613F" w:rsidRPr="00600494" w:rsidRDefault="0054613F" w:rsidP="006945A2">
      <w:pPr>
        <w:spacing w:line="360" w:lineRule="auto"/>
      </w:pPr>
    </w:p>
    <w:p w14:paraId="2F8E7217" w14:textId="77777777" w:rsidR="0054613F" w:rsidRPr="00600494" w:rsidRDefault="0054613F" w:rsidP="006945A2">
      <w:pPr>
        <w:spacing w:line="360" w:lineRule="auto"/>
        <w:jc w:val="center"/>
        <w:rPr>
          <w:b/>
        </w:rPr>
      </w:pPr>
      <w:r>
        <w:rPr>
          <w:b/>
        </w:rPr>
        <w:t>Walne Zebranie Członków</w:t>
      </w:r>
      <w:r w:rsidRPr="00600494">
        <w:rPr>
          <w:b/>
        </w:rPr>
        <w:t xml:space="preserve"> Stowarzyszenia LGD </w:t>
      </w:r>
      <w:r w:rsidRPr="00F514F6">
        <w:rPr>
          <w:b/>
          <w:i/>
          <w:iCs/>
        </w:rPr>
        <w:t>„Podgrodzie Toruńskie”</w:t>
      </w:r>
    </w:p>
    <w:p w14:paraId="06BBBBE5" w14:textId="77777777" w:rsidR="0054613F" w:rsidRPr="00600494" w:rsidRDefault="0054613F" w:rsidP="006945A2">
      <w:pPr>
        <w:spacing w:line="360" w:lineRule="auto"/>
        <w:jc w:val="center"/>
        <w:rPr>
          <w:b/>
        </w:rPr>
      </w:pPr>
      <w:r w:rsidRPr="00600494">
        <w:rPr>
          <w:b/>
        </w:rPr>
        <w:t>uchwala, co następuje:</w:t>
      </w:r>
    </w:p>
    <w:p w14:paraId="6B23E401" w14:textId="77777777" w:rsidR="0054613F" w:rsidRPr="00600494" w:rsidRDefault="0054613F" w:rsidP="006945A2">
      <w:pPr>
        <w:spacing w:line="360" w:lineRule="auto"/>
        <w:jc w:val="center"/>
        <w:rPr>
          <w:sz w:val="22"/>
          <w:szCs w:val="22"/>
        </w:rPr>
      </w:pPr>
    </w:p>
    <w:p w14:paraId="5AEEF3D2" w14:textId="77777777" w:rsidR="0054613F" w:rsidRPr="00600494" w:rsidRDefault="0054613F" w:rsidP="006945A2">
      <w:pPr>
        <w:spacing w:line="360" w:lineRule="auto"/>
        <w:jc w:val="center"/>
        <w:rPr>
          <w:sz w:val="22"/>
          <w:szCs w:val="22"/>
        </w:rPr>
      </w:pPr>
      <w:r w:rsidRPr="00600494">
        <w:rPr>
          <w:sz w:val="22"/>
          <w:szCs w:val="22"/>
        </w:rPr>
        <w:t>§ 1</w:t>
      </w:r>
    </w:p>
    <w:p w14:paraId="1C0CAA10" w14:textId="5EF1EF87" w:rsidR="0054613F" w:rsidRDefault="0054613F" w:rsidP="00402AD8">
      <w:pPr>
        <w:spacing w:line="360" w:lineRule="auto"/>
        <w:jc w:val="both"/>
      </w:pPr>
      <w:r w:rsidRPr="00600494">
        <w:t xml:space="preserve"> Zatwierdza się</w:t>
      </w:r>
      <w:r>
        <w:t xml:space="preserve"> sprawozdanie merytoryczne z działalności za 20</w:t>
      </w:r>
      <w:r w:rsidR="00E93B86">
        <w:t>2</w:t>
      </w:r>
      <w:r w:rsidR="000D79C9">
        <w:t>5</w:t>
      </w:r>
      <w:r w:rsidRPr="00600494">
        <w:t xml:space="preserve"> rok, stanowiące załącznik</w:t>
      </w:r>
      <w:r>
        <w:t xml:space="preserve"> nr 1 do niniejszej uchwały.</w:t>
      </w:r>
    </w:p>
    <w:p w14:paraId="2CE4FB6F" w14:textId="77777777" w:rsidR="0035770B" w:rsidRPr="00EC5DEB" w:rsidRDefault="0035770B" w:rsidP="0035770B">
      <w:pPr>
        <w:spacing w:line="360" w:lineRule="auto"/>
        <w:rPr>
          <w:sz w:val="22"/>
          <w:szCs w:val="22"/>
        </w:rPr>
      </w:pPr>
    </w:p>
    <w:p w14:paraId="678EA012" w14:textId="77777777" w:rsidR="0035770B" w:rsidRPr="00600494" w:rsidRDefault="0035770B" w:rsidP="0035770B">
      <w:pPr>
        <w:spacing w:line="360" w:lineRule="auto"/>
        <w:jc w:val="center"/>
        <w:rPr>
          <w:sz w:val="22"/>
          <w:szCs w:val="22"/>
        </w:rPr>
      </w:pPr>
      <w:r w:rsidRPr="00600494">
        <w:rPr>
          <w:sz w:val="22"/>
          <w:szCs w:val="22"/>
        </w:rPr>
        <w:t xml:space="preserve">§ </w:t>
      </w:r>
      <w:r w:rsidR="009056ED">
        <w:rPr>
          <w:sz w:val="22"/>
          <w:szCs w:val="22"/>
        </w:rPr>
        <w:t>2</w:t>
      </w:r>
    </w:p>
    <w:p w14:paraId="659FCF11" w14:textId="77777777" w:rsidR="0054613F" w:rsidRPr="00600494" w:rsidRDefault="0054613F" w:rsidP="006945A2">
      <w:pPr>
        <w:spacing w:line="360" w:lineRule="auto"/>
      </w:pPr>
      <w:r w:rsidRPr="00600494">
        <w:t>Uchwała wchodzi w życie z dniem podjęcia.</w:t>
      </w:r>
    </w:p>
    <w:p w14:paraId="3ED7BB08" w14:textId="77777777" w:rsidR="0054613F" w:rsidRDefault="0054613F" w:rsidP="006945A2">
      <w:pPr>
        <w:spacing w:line="360" w:lineRule="auto"/>
      </w:pPr>
    </w:p>
    <w:p w14:paraId="752F0568" w14:textId="77777777" w:rsidR="0054613F" w:rsidRPr="00E74F32" w:rsidRDefault="0054613F" w:rsidP="006945A2">
      <w:pPr>
        <w:spacing w:line="360" w:lineRule="auto"/>
      </w:pPr>
    </w:p>
    <w:p w14:paraId="27EF6F61" w14:textId="77777777" w:rsidR="0054613F" w:rsidRPr="00E74F32" w:rsidRDefault="0054613F" w:rsidP="00E91B95">
      <w:pPr>
        <w:spacing w:line="360" w:lineRule="auto"/>
      </w:pPr>
      <w:r w:rsidRPr="00E74F32">
        <w:t>Przewodniczący: …………………………………….</w:t>
      </w:r>
    </w:p>
    <w:p w14:paraId="279094D0" w14:textId="77777777" w:rsidR="0054613F" w:rsidRPr="00E74F32" w:rsidRDefault="0054613F" w:rsidP="00E91B95">
      <w:pPr>
        <w:spacing w:line="360" w:lineRule="auto"/>
      </w:pPr>
    </w:p>
    <w:p w14:paraId="70A9A85B" w14:textId="77777777" w:rsidR="0054613F" w:rsidRPr="00E74F32" w:rsidRDefault="0054613F" w:rsidP="00E91B95">
      <w:pPr>
        <w:spacing w:line="360" w:lineRule="auto"/>
      </w:pPr>
    </w:p>
    <w:p w14:paraId="37AC9F20" w14:textId="77777777" w:rsidR="0054613F" w:rsidRPr="00E74F32" w:rsidRDefault="0054613F" w:rsidP="00E91B95">
      <w:pPr>
        <w:spacing w:line="360" w:lineRule="auto"/>
      </w:pPr>
    </w:p>
    <w:p w14:paraId="74615009" w14:textId="77777777" w:rsidR="0054613F" w:rsidRPr="00E74F32" w:rsidRDefault="0054613F" w:rsidP="001F1D5D">
      <w:pPr>
        <w:spacing w:line="360" w:lineRule="auto"/>
      </w:pPr>
      <w:r w:rsidRPr="00E74F32">
        <w:t>Sekretarz: …………………………………………….</w:t>
      </w:r>
    </w:p>
    <w:p w14:paraId="54485910" w14:textId="77777777" w:rsidR="0054613F" w:rsidRPr="00E74F32" w:rsidRDefault="0054613F" w:rsidP="00E91B95">
      <w:pPr>
        <w:spacing w:line="360" w:lineRule="auto"/>
      </w:pPr>
    </w:p>
    <w:sectPr w:rsidR="0054613F" w:rsidRPr="00E74F32" w:rsidSect="00EB320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112"/>
        </w:tabs>
        <w:ind w:left="711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32"/>
        </w:tabs>
        <w:ind w:left="78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52"/>
        </w:tabs>
        <w:ind w:left="855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272"/>
        </w:tabs>
        <w:ind w:left="92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992"/>
        </w:tabs>
        <w:ind w:left="999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712"/>
        </w:tabs>
        <w:ind w:left="1071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432"/>
        </w:tabs>
        <w:ind w:left="11432" w:hanging="360"/>
      </w:pPr>
      <w:rPr>
        <w:rFonts w:cs="Times New Roman"/>
      </w:rPr>
    </w:lvl>
  </w:abstractNum>
  <w:num w:numId="1" w16cid:durableId="159397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2"/>
    <w:rsid w:val="00033AF0"/>
    <w:rsid w:val="000B2E1E"/>
    <w:rsid w:val="000D79C9"/>
    <w:rsid w:val="00123D10"/>
    <w:rsid w:val="001734BD"/>
    <w:rsid w:val="00180A10"/>
    <w:rsid w:val="00190610"/>
    <w:rsid w:val="001D1358"/>
    <w:rsid w:val="001F1D5D"/>
    <w:rsid w:val="0029290D"/>
    <w:rsid w:val="002C34E9"/>
    <w:rsid w:val="0031124D"/>
    <w:rsid w:val="00330895"/>
    <w:rsid w:val="0035770B"/>
    <w:rsid w:val="003C2AA2"/>
    <w:rsid w:val="00402AD8"/>
    <w:rsid w:val="00415AB4"/>
    <w:rsid w:val="004C3EB5"/>
    <w:rsid w:val="00501117"/>
    <w:rsid w:val="00522AEC"/>
    <w:rsid w:val="0054613F"/>
    <w:rsid w:val="00563D0F"/>
    <w:rsid w:val="005D2677"/>
    <w:rsid w:val="00600494"/>
    <w:rsid w:val="00692918"/>
    <w:rsid w:val="006945A2"/>
    <w:rsid w:val="00694887"/>
    <w:rsid w:val="00707043"/>
    <w:rsid w:val="0071338A"/>
    <w:rsid w:val="0076725A"/>
    <w:rsid w:val="00787A61"/>
    <w:rsid w:val="007E221F"/>
    <w:rsid w:val="007F4331"/>
    <w:rsid w:val="0080370E"/>
    <w:rsid w:val="00884784"/>
    <w:rsid w:val="00890F44"/>
    <w:rsid w:val="008A21A3"/>
    <w:rsid w:val="008E6420"/>
    <w:rsid w:val="008F0E5E"/>
    <w:rsid w:val="009056ED"/>
    <w:rsid w:val="00936648"/>
    <w:rsid w:val="0094116D"/>
    <w:rsid w:val="009B5B9A"/>
    <w:rsid w:val="00A15A6E"/>
    <w:rsid w:val="00AC36E8"/>
    <w:rsid w:val="00AE16D5"/>
    <w:rsid w:val="00B32D36"/>
    <w:rsid w:val="00B4266C"/>
    <w:rsid w:val="00B67AC1"/>
    <w:rsid w:val="00B9701C"/>
    <w:rsid w:val="00CD24B3"/>
    <w:rsid w:val="00D149E0"/>
    <w:rsid w:val="00D43325"/>
    <w:rsid w:val="00D9098E"/>
    <w:rsid w:val="00DD5CD0"/>
    <w:rsid w:val="00E32395"/>
    <w:rsid w:val="00E74F32"/>
    <w:rsid w:val="00E91B95"/>
    <w:rsid w:val="00E93B86"/>
    <w:rsid w:val="00EB3204"/>
    <w:rsid w:val="00F514F6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81BD3"/>
  <w15:docId w15:val="{70C89318-88A3-4AD7-962F-1591313E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5A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6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4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1/I/2016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1/I/2016</dc:title>
  <dc:creator>piotr</dc:creator>
  <cp:lastModifiedBy>DELL</cp:lastModifiedBy>
  <cp:revision>2</cp:revision>
  <cp:lastPrinted>2023-06-06T07:05:00Z</cp:lastPrinted>
  <dcterms:created xsi:type="dcterms:W3CDTF">2026-02-17T08:53:00Z</dcterms:created>
  <dcterms:modified xsi:type="dcterms:W3CDTF">2026-02-17T08:53:00Z</dcterms:modified>
</cp:coreProperties>
</file>